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called President Trump an idiot for his push to take control of Greenland, and you've said that Congress can't take any chances of allowing that to happen. You've met with the foreign ministers of both Denmark and Greenland this past week. How are they reacting to President Trump's threats?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they're shocked, and they're trying to find reason within what's happening here. And I try to explain to them there is no reasoning, right? The president just wants to have a legacy piece where he gets to claim that he brought in this big chunk of land that he sees on the map, even though it's a distorted map, and he's willing to ruin our whole foreign policy, all of our alliances, our economy, just so he could get what he wants. This man is doing everything for himself and nothing for us. Even the idea of buying it, we're going to spend billions and billions of dollars, potentially half a trillion dollars, which is never going to happen. But right now we can't even afford health insurance for U.S. citizens, and we're talking about buying land. And let me just say one more time, Denmark, the king of Denmark and Greenland has said, we will give you everything you want, short of giving you possession of our land. You want more bases? You get more bases. You want to put more people? You get it. The idea that we're going to waste money for everything we want is the dumbest decision we can make. The only way we can make a decision this dumb is someone that would actually let a casino go under. And guess who's president right now?</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This threat that he put out yesterday, just to remind viewers, it may not have been Checking Truth Social yesterday, but a very serious threat, 10 percent tariffs on these European countries starting February 1st, and then an additional 25 percent in June 1st. Elena, you cover the White House. Where's this heading? That's the question so many people have. He is not backing down despite we're seeing so much pushback in Congress, around the world, in America's closest allies. Where is he going with this?</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Look, I'll say a lot of this is coming, obviously, this was ratcheted up rhetoric in the days after the Venezuela operation. The president is feeling very, very emboldened after the success of that, of the capture of Nicolas Maduro and what they were able to do there. And that's part of what's happening behind the scenes. I'd remind you, this is something Trump has wanted for several years. He tried and failed during his first term to try and see what he could do about getting a portion of Greenland, annexing Greenland, not to this extent, but wanted to do this and was essentially told he couldn't by the people around him then. Now, he is very much emboldened to trying to see what he can do here. And I will say, despite a lot of uneasiness, I'd argue, behind the scenes, even at the White House from some of his top advisors about this idea of potentially using the military to go in and then try to gain control of what is a Danish territory and undermining NATO to do so, the president believes that this is a legacy building thing for him. And that's what I think a lot of this comes down to, particularly when you look at the foreign policy thing here. He believes that the Arctic region needs this type of security, not just for national security reasons because of aggression from China and Russia, but also for missile defense systems. I'm getting in the weeds here, but I'll just say this is something he very much believes is necessary. And so the politics around it is actually almost secondary to what he believes will be a legacy building thing for him.</w:t>
      </w:r>
    </w:p>
    <w:p>
      <w:pPr>
        <w:jc w:val="start"/>
      </w:pPr>
      <w:r>
        <w:rPr>
          <w:rFonts w:ascii="Arial" w:hAnsi="Arial" w:eastAsia="Arial" w:cs="Arial"/>
          <w:sz w:val="24"/>
          <w:szCs w:val="24"/>
          <w:b w:val="1"/>
          <w:bCs w:val="1"/>
          <w:i w:val="0"/>
          <w:iCs w:val="0"/>
        </w:rPr>
        <w:t xml:space="preserve">[00:03:19] Speaker 5: </w:t>
      </w:r>
      <w:r>
        <w:rPr>
          <w:rFonts w:ascii="Arial" w:hAnsi="Arial" w:eastAsia="Arial" w:cs="Arial"/>
          <w:sz w:val="24"/>
          <w:szCs w:val="24"/>
          <w:b w:val="0"/>
          <w:bCs w:val="0"/>
          <w:i w:val="0"/>
          <w:iCs w:val="0"/>
        </w:rPr>
        <w:t xml:space="preserve">And natural resources, right? I mean, he's been saying this is all about national security, but I remember when Mike Wallace was coming in as national security advisor, and he also mentioned critical minerals, right, that are under some of the ice there in Greenland as well. I think the emboldened point is absolutely right. When I think of, when I saw the True Social post yesterday, I immediately went back to when we were in the Oval Office with him, and we asked him, what can stop you on the world stage right now? What do you feel is a restraint on your power? And he said, myself. He said, my own morality. And we asked, what about international law? And he brushed that aside, essentially. I don't need international law, right? Said he would abide by it, but it depends on how you define it. That's pretty relevant when you now look at these threats on Greenland, particularly after military operation in Venezuela. Absolutely emboldened right now. Absolutely.</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And he's going to Davos this week. You're going to Davos this week as well. So we'll see how he addresses it, if he does address it there and he meets with Europeans as well. But you mentioned the pushback that is happening and how Trump doesn't seem to care about that. The American public, this is what they said according to the CNN poll that came out just a couple of days ago. It said about, should the United States take control of Greenland? Not very popular there, as you can see. Only among independents. Look at that. 82% of independent voters oppose. Just 52% of Republicans are in favor of it, which is not a good number for Trump, who's usually in the 80s and 90s when it comes to GOP support. But significant opposition across the board there. And then on Capitol Hill, there was actually a delegation in Denmark while Trump was making this tariff threat. Tom Tillis, a Republican senator, said the fact that only a small handful of advisors are actively pushing for a course of action to seize territory of an ally is, quote, beyond stupid. And then Lisa Murkowski, another Republican, called this unnecessary punitive and a profound mistake. But these are the people who support NATO. They support Greenland. They want to show support for Denmark. So perhaps not surprising they're saying this, but Trump doesn't seem to care about this.</w:t>
      </w:r>
    </w:p>
    <w:p>
      <w:pPr>
        <w:jc w:val="start"/>
      </w:pPr>
      <w:r>
        <w:rPr>
          <w:rFonts w:ascii="Arial" w:hAnsi="Arial" w:eastAsia="Arial" w:cs="Arial"/>
          <w:sz w:val="24"/>
          <w:szCs w:val="24"/>
          <w:b w:val="1"/>
          <w:bCs w:val="1"/>
          <w:i w:val="0"/>
          <w:iCs w:val="0"/>
        </w:rPr>
        <w:t xml:space="preserve">[00:05:30] Speaker 6: </w:t>
      </w:r>
      <w:r>
        <w:rPr>
          <w:rFonts w:ascii="Arial" w:hAnsi="Arial" w:eastAsia="Arial" w:cs="Arial"/>
          <w:sz w:val="24"/>
          <w:szCs w:val="24"/>
          <w:b w:val="0"/>
          <w:bCs w:val="0"/>
          <w:i w:val="0"/>
          <w:iCs w:val="0"/>
        </w:rPr>
        <w:t xml:space="preserve">I mean, these Republican senators and lots of people have wanted to pretend that this is not a real thing for a very long time, dating back to 2019 when Trump first began floating this. I think this tariff threat is the latest sign that they need to take this seriously. And those senators that believe in the importance of NATO probably need to reckon with the idea that even the things Trump is doing shy of a military invasion of Greenland could really damage that alliance over the long term. Maybe they need to do something about this because he does appear to be serious about it. So I think in the coming days, it's going to be really telling to see how some of these members talk. Do they talk like Tom Tillis talks? Do they talk like Lisa Murkowski? Do they start to talk about something we saw recently with Venezuela, which is a war powers resolution that would somehow restrict what Trump can do? Do they start talking about reining in his tariff authorities? I think it's difficult to believe they would ever do that because that would be a huge rebuke of Trump. But those are the levers that are very much available to them if they feel strongly.</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And Aaron, you actually have a good piece here about just how the GOP's non-interventionist phase is over. Because you're seeing, you know, we're seeing not just in Greenland, but all these other... What happened to the president who was not going to be involved in rebuilding or intervening? Military restraint. Military restraint. And over the weekend, he also threatened Iran's supreme leader, calling him a criminal and saying that, you know, he called him a sick man who should run his country properly and stop killing people. He told that to Politico over the weekend. This is not an isolationist president.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No, no. And, you know, I think that's a faction of his base interpreted America First to be isolationist. To me, the through line with Trump's approach on the global stage has always been transactional, right? This is the latest iteration of America First. He even had a comment of this years ago that America First is really what he makes it, right? And this period is showing that. I think you're still seeing the transactional element on the global stage. But you're right. And by the way, going back to our last block, this is also a source of frustration among some members of his base, the most outspoken ones. But I think that's a trickle down to voters, too. The focus on foreign policy and not enough on domestic issues.</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Joining us now is the former vice president of the United States, Republican Mike Pence of Indiana. I see him wearing his Hoosier tie. I assume that that's a nod to Monday night's game. Mr. Vice President, we are seeing a lot of... You better believe it. We're seeing a lot of Republican pushback to the president's focus on Greenland and his threats yesterday to U.S. allies in terms of the tariffs. Republican Congressman Don Bacon told me yesterday in the wake of the president's new tariff threats, quote, I and most Americans disagree with the president's heavy handedness. He is threatening NATO members, which is shameful, unquote. Are you concerned that these actions are jeopardizing the NATO alliance?</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Well, I look, I think it's a question right now, Jake, not of what the president's trying to accomplish, but how. And I have concerns about using what I think is a questionable constitutional authority, imposing unilateral tariffs on NATO allies to achieve this objective, as much as I had concerns about the threat of a military invasion, which apparently is no longer being talked about. But the what here, I think, is absolutely in the interest of the United States of America. I mean, literally, I think it was Abraham Lincoln's secretary of state who negotiated the purchase of Alaska who first suggested that the United States also purchase Greenland. I traveled to the region in 2019, visited Iceland to literally make the case of our national security interest as China and Russia continue to intrude farther and farther into the Arctic. So what the president is trying to do here, I think, is absolutely in the interest of the United States of America. I would just rather see the president use his persuasive powers and U.S. investment in Greenland to lay a foundation for ultimately achieving that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Dumbest decision Sen. Gallego slams Trumps Greenland push.mp4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zvPtNc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